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ZAMIERZENIA DYDAKTYCZNO-WYCHOWAWCZE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NA MIESIĄC LISTOPAD 2025 W GRUPIE 5 – LATKÓW BUSY BEES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jc w:val="center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TYDZIEŃ 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Jaka to melodia?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Fizyczny obszar rozwoju dziecka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korzystanie z własnych zmysłów: rozpoznawanie smaku, zapachu,    słyszanych dźwięków, rozpoznawanie za pomocą wzroku, dotyku;</w:t>
        <w:br w:type="textWrapping"/>
        <w:t xml:space="preserve">• zawracanie uwagi na kulturę spożywania posiłków;</w:t>
        <w:br w:type="textWrapping"/>
        <w:t xml:space="preserve">• samodzielne rozbieranie się i ubieranie oraz dbanie o swoją garderobę;</w:t>
        <w:br w:type="textWrapping"/>
        <w:t xml:space="preserve">• porządkowanie po sobie miejsc zabaw, pracy i spożywania posiłków;</w:t>
        <w:br w:type="textWrapping"/>
        <w:t xml:space="preserve">• samodzielne rozbieranie się i ubieranie oraz dbanie o swoją garderobę</w:t>
        <w:br w:type="textWrapping"/>
        <w:t xml:space="preserve">• porządkowanie po sobie miejsc zabaw, pracy i spożywania posiłków;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nabywanie sprawności manualnej (poprzez wykonywanie czynności wymagających zaangażowania mięśni dłoni, np. lepienie prostych kształtów z plasteliny, zgniatanie i zaginanie papieru)</w:t>
        <w:br w:type="textWrapping"/>
        <w:t xml:space="preserve">• rozwijanie sprawności całego ciała (w toku wykonywania czynności samoobsługowych, zabaw ruchowych i ćwiczeń gimnastycznych);</w:t>
        <w:br w:type="textWrapping"/>
        <w:t xml:space="preserve">• nabywanie koordynacji wzrokowo-ruchowej, np. powtarzanie prostych ruchów innej osoby w czasie zabawy.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utrwalanie orientacji w schemacie własnego ciała i ciała drugiej osob</w:t>
        <w:br w:type="textWrapping"/>
        <w:t xml:space="preserve">• uczestniczenie w ćwiczeniach gimnastycznych;</w:t>
        <w:br w:type="textWrapping"/>
        <w:t xml:space="preserve">• ubieranie się odpowiednio do warunków atmosferycznych występujących w danej porze roku (zapobieganie przegrzaniu i zmarznięciu);</w:t>
        <w:br w:type="textWrapping"/>
        <w:t xml:space="preserve">• sygnalizowanie nauczycielowi złego samopoczucia;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• przeplatanie aktywności ruchowej z odpoczynkiem;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podejmowanie prób wspólnych zabaw,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kształtowanie asertywnej postawy;</w:t>
        <w:br w:type="textWrapping"/>
        <w:t xml:space="preserve">• określanie sytuacji wywołujących różne emocje, np.: radość, złość, smutek, strach;</w:t>
        <w:br w:type="textWrapping"/>
        <w:t xml:space="preserve">• radzenie sobie z emocjami poprzez udział w zabawach , rozmowach, słuchaniu wybranych utworów literackich;</w:t>
        <w:br w:type="textWrapping"/>
        <w:t xml:space="preserve">• zapraszanie innych dzieci do wspólnej zabawy;</w:t>
        <w:br w:type="textWrapping"/>
        <w:t xml:space="preserve">• zwracanie się o pomoc w trudnych sytuacjach;</w:t>
        <w:br w:type="textWrapping"/>
        <w:t xml:space="preserve">• podawanie swojego imienia i nazwiska,</w:t>
        <w:br w:type="textWrapping"/>
        <w:t xml:space="preserve">• określanie swoich ulubionych zabaw, zajęć,</w:t>
        <w:br w:type="textWrapping"/>
        <w:t xml:space="preserve">• poznawanie imion i nazwisk dzieci z grupy,</w:t>
        <w:br w:type="textWrapping"/>
        <w:t xml:space="preserve">• przestrzeganie ustalonych umów i zasad regulujących współżycie w grupie,</w:t>
        <w:br w:type="textWrapping"/>
        <w:t xml:space="preserve">• uczestniczenie we wspólnych zabawach,</w:t>
        <w:br w:type="textWrapping"/>
        <w:t xml:space="preserve">• przestrzeganie wspólnie ustalonych umów i zasad regulujących współżycie w grupie;</w:t>
        <w:br w:type="textWrapping"/>
        <w:t xml:space="preserve">• określanie tego, co dziecko robi dobrze;</w:t>
        <w:br w:type="textWrapping"/>
        <w:t xml:space="preserve">• podejmowanie prób posługiwania się przyborami i narzędziami zgodnie z ich przeznaczeniem;</w:t>
        <w:br w:type="textWrapping"/>
        <w:t xml:space="preserve">• opowiadanie o sobie w grupie rówieśniczej;</w:t>
        <w:br w:type="textWrapping"/>
        <w:t xml:space="preserve">• oglądanie zdjęć, ilustracji, słuchanie wierszy, opowiadań – odwoływanie się do własnych obserwacji w celu zwróceni uwagi na piękno naszego kraju;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wypowiadanie się na temat obrazka, ilustracji, wysłuchanego tekstu,</w:t>
        <w:br w:type="textWrapping"/>
        <w:t xml:space="preserve">• słuchanie wierszy, opowiadań, odpowiadanie na pytania dotyczące utworu literackiego.</w:t>
        <w:br w:type="textWrapping"/>
        <w:t xml:space="preserve">• uczestniczenie w zabawach polegających na odtwarzaniu dźwięków, np. w zabawie w echo melodyczne, wokalne;</w:t>
        <w:br w:type="textWrapping"/>
        <w:t xml:space="preserve">• wymawianie samogłosek, a potem wymawianie za nauczycielem spółgłosek;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słuchanie zdań, wyodrębnianie w nich słów; liczenie słów w zdaniach; układanie zdań z określonej liczby słów; określanie kolejnych słów w zdaniu;</w:t>
        <w:br w:type="textWrapping"/>
        <w:t xml:space="preserve">• układanie rymów do podanych słów;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aktywne słuchanie muzyki</w:t>
        <w:br w:type="textWrapping"/>
        <w:t xml:space="preserve">• nauka prostych piosenek fragmentami metodą ze słuchu,</w:t>
        <w:br w:type="textWrapping"/>
        <w:t xml:space="preserve">• śpiewanie piosenek razem z osobą dorosłą,</w:t>
        <w:br w:type="textWrapping"/>
        <w:t xml:space="preserve">• wypowiadanie się prostymi zdaniami,</w:t>
        <w:br w:type="textWrapping"/>
        <w:t xml:space="preserve">• rytmiczne poruszanie się przy muzyce,</w:t>
        <w:br w:type="textWrapping"/>
        <w:t xml:space="preserve">• uczestniczenie w zabawach naśladowczych,</w:t>
        <w:br w:type="textWrapping"/>
        <w:t xml:space="preserve">• wykorzystanie naturalnych efektów perkusyjnych (klaskania, tupania, stukania…) do akompaniamentu podczas słuchania lub śpiewania piosenek;</w:t>
        <w:br w:type="textWrapping"/>
        <w:t xml:space="preserve">• poznawanie wyglądu instrumentów perkusyjnych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rytmiczne poruszanie się przy muzyce,</w:t>
        <w:br w:type="textWrapping"/>
        <w:t xml:space="preserve">•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wykorzystywanie w zabawach różnych zabawek, przedmiotów</w:t>
        <w:br w:type="textWrapping"/>
        <w:t xml:space="preserve">• uczestniczenie w zabawach organizowanych przez nauczyciela, dających dziecku satysfakcję i radość</w:t>
        <w:br w:type="textWrapping"/>
        <w:t xml:space="preserve">• nauka na pamięć krótkich wierszy i piosenek treściowo bliskich dzieciom oraz sytuacjom, z jakimi się spotykają</w:t>
        <w:br w:type="textWrapping"/>
        <w:t xml:space="preserve">•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TYDZIEŃ II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Spotkania z nauką 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Fizyczny obszar rozwoju dziecka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usprawnienie motoryki małej 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korzystanie z własnych zmysłów: rozpoznawanie smaku, zapachu,    słyszanych dźwięków, rozpoznawanie za pomocą wzroku, dotyku;</w:t>
        <w:br w:type="textWrapping"/>
        <w:t xml:space="preserve">• zawracanie uwagi na kulturę spożywania posiłków;</w:t>
        <w:br w:type="textWrapping"/>
        <w:t xml:space="preserve">• samodzielne rozbieranie się i ubieranie oraz dbanie o swoją garderobę;</w:t>
        <w:br w:type="textWrapping"/>
        <w:t xml:space="preserve">• porządkowanie po sobie miejsc zabaw, pracy i spożywania posiłków;</w:t>
        <w:br w:type="textWrapping"/>
        <w:t xml:space="preserve">• samodzielne rozbieranie się i ubieranie oraz dbanie o swoją garderobę</w:t>
        <w:br w:type="textWrapping"/>
        <w:t xml:space="preserve">• porządkowanie po sobie miejsc zabaw, pracy i spożywania posiłków;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nabywanie sprawności manualnej (poprzez wykonywanie czynności wymagających zaangażowania mięśni dłoni, np. lepienie prostych kształtów z plasteliny, zgniatanie i zaginanie papieru)</w:t>
        <w:br w:type="textWrapping"/>
        <w:t xml:space="preserve">• rozwijanie sprawności całego ciała (w toku wykonywania czynności samoobsługowych, zabaw ruchowych i ćwiczeń gimnastycznych);</w:t>
        <w:br w:type="textWrapping"/>
        <w:t xml:space="preserve">• nabywanie koordynacji wzrokowo-ruchowej, np. powtarzanie prostych ruchów innej osoby w czasie zabawy.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utrwalanie orientacji w schemacie własnego ciała i ciała drugiej osob</w:t>
        <w:br w:type="textWrapping"/>
        <w:t xml:space="preserve">• uczestniczenie w ćwiczeniach gimnastycznych;</w:t>
        <w:br w:type="textWrapping"/>
        <w:t xml:space="preserve">• ubieranie się odpowiednio do warunków atmosferycznych występujących w danej porze roku (zapobieganie przegrzaniu i zmarznięciu);</w:t>
        <w:br w:type="textWrapping"/>
        <w:t xml:space="preserve">• sygnalizowanie nauczycielowi złego samopoczucia;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• przeplatanie aktywności ruchowej z odpoczynkiem;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podejmowanie prób wspólnych zabaw,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kształtowanie asertywnej postawy;</w:t>
        <w:br w:type="textWrapping"/>
        <w:t xml:space="preserve">• określanie sytuacji wywołujących różne emocje, np.: radość, złość, smutek, strach;</w:t>
        <w:br w:type="textWrapping"/>
        <w:t xml:space="preserve">• radzenie sobie z emocjami poprzez udział w zabawach , rozmowach, słuchaniu wybranych utworów literackich;</w:t>
        <w:br w:type="textWrapping"/>
        <w:t xml:space="preserve">• zapraszanie innych dzieci do wspólnej zabawy;</w:t>
        <w:br w:type="textWrapping"/>
        <w:t xml:space="preserve">• zwracanie się o pomoc w trudnych sytuacjach;</w:t>
        <w:br w:type="textWrapping"/>
        <w:t xml:space="preserve">• podawanie swojego imienia i nazwiska,</w:t>
        <w:br w:type="textWrapping"/>
        <w:t xml:space="preserve">• określanie swoich ulubionych zabaw, zajęć,</w:t>
        <w:br w:type="textWrapping"/>
        <w:t xml:space="preserve">• poznawanie imion i nazwisk dzieci z grupy,</w:t>
        <w:br w:type="textWrapping"/>
        <w:t xml:space="preserve">• przestrzeganie ustalonych umów i zasad regulujących współżycie w grupie,</w:t>
        <w:br w:type="textWrapping"/>
        <w:t xml:space="preserve">• uczestniczenie we wspólnych zabawach,</w:t>
        <w:br w:type="textWrapping"/>
        <w:t xml:space="preserve">• przestrzeganie wspólnie ustalonych umów i zasad regulujących współżycie w grupie;</w:t>
        <w:br w:type="textWrapping"/>
        <w:t xml:space="preserve">• określanie tego, co dziecko robi dobrze;</w:t>
        <w:br w:type="textWrapping"/>
        <w:t xml:space="preserve">• podejmowanie prób posługiwania się przyborami i narzędziami zgodnie z ich przeznaczeniem;</w:t>
        <w:br w:type="textWrapping"/>
        <w:t xml:space="preserve">• opowiadanie o sobie w grupie rówieśniczej;</w:t>
        <w:br w:type="textWrapping"/>
        <w:t xml:space="preserve">• oglądanie zdjęć, ilustracji, słuchanie wierszy, opowiadań – odwoływanie się do własnych obserwacji w celu zwróceni uwagi na piękno naszego kraju;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wypowiadanie się na temat obrazka, ilustracji, wysłuchanego tekstu,</w:t>
        <w:br w:type="textWrapping"/>
        <w:t xml:space="preserve">• słuchanie wierszy, opowiadań, odpowiadanie na pytania dotyczące utworu literackiego.</w:t>
        <w:br w:type="textWrapping"/>
        <w:t xml:space="preserve">• uczestniczenie w zabawach polegających na odtwarzaniu dźwięków, np. w zabawie w echo melodyczne, wokalne;</w:t>
        <w:br w:type="textWrapping"/>
        <w:t xml:space="preserve">• wymawianie samogłosek, a potem wymawianie za nauczycielem spółgłosek;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słuchanie zdań, wyodrębnianie w nich słów; liczenie słów w zdaniach; układanie zdań z określonej liczby słów; określanie kolejnych słów w zdaniu;</w:t>
        <w:br w:type="textWrapping"/>
        <w:t xml:space="preserve">• układanie rymów do podanych słów;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aktywne słuchanie muzyki</w:t>
        <w:br w:type="textWrapping"/>
        <w:t xml:space="preserve">• nauka prostych piosenek fragmentami metodą ze słuchu,</w:t>
        <w:br w:type="textWrapping"/>
        <w:t xml:space="preserve">• śpiewanie piosenek razem z nauczycielem,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- gra na instrumentach </w:t>
        <w:br w:type="textWrapping"/>
        <w:t xml:space="preserve">• wypowiadanie się prostymi zdaniami,</w:t>
        <w:br w:type="textWrapping"/>
        <w:t xml:space="preserve">• rytmiczne poruszanie się przy muzyce,</w:t>
        <w:br w:type="textWrapping"/>
        <w:t xml:space="preserve">• rysowanie, wyklejanie, lepienie z plasteliny i innych mas</w:t>
        <w:br w:type="textWrapping"/>
        <w:t xml:space="preserve">• wykorzystanie naturalnych efektów perkusyjnych (klaskania, tupania, stukania…) do akompaniamentu. 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poznawanie wyglądu instrumentów perkusyjnych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rytmiczne poruszanie się przy muzyce,</w:t>
        <w:br w:type="textWrapping"/>
        <w:t xml:space="preserve">•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wykorzystywanie w zabawach różnych zabawek, przedmiotów</w:t>
        <w:br w:type="textWrapping"/>
        <w:t xml:space="preserve">• uczestniczenie w zabawach organizowanych przez nauczyciela, dających dziecku satysfakcję i radość</w:t>
        <w:br w:type="textWrapping"/>
        <w:t xml:space="preserve">• nauka na pamięć krótkich wierszy i piosenek treściowo bliskich dzieciom oraz sytuacjom, z jakimi się spotykają</w:t>
        <w:br w:type="textWrapping"/>
        <w:t xml:space="preserve">•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TYDZIEŃ III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Wszyscy jesteśmy tacy sami 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Fizyczny obszar rozwoju dziecka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usprawnienie motoryki małej </w:t>
        <w:br w:type="textWrapping"/>
        <w:t xml:space="preserve">• korzystanie z własnych zmysłów: rozpoznawanie smaku, zapachu,    słyszanych dźwięków, rozpoznawanie za pomocą wzroku, dotyku;</w:t>
        <w:br w:type="textWrapping"/>
        <w:t xml:space="preserve">• zawracanie uwagi na kulturę spożywania posiłków;</w:t>
        <w:br w:type="textWrapping"/>
        <w:t xml:space="preserve">• samodzielne rozbieranie się i ubieranie oraz dbanie o swoją garderobę;</w:t>
        <w:br w:type="textWrapping"/>
        <w:t xml:space="preserve">• porządkowanie po sobie miejsc zabaw, pracy i spożywania posiłków;</w:t>
        <w:br w:type="textWrapping"/>
        <w:t xml:space="preserve">• samodzielne rozbieranie się i ubieranie oraz dbanie o swoją garderobę</w:t>
        <w:br w:type="textWrapping"/>
        <w:t xml:space="preserve">• porządkowanie po sobie miejsc zabaw, pracy i spożywania posiłków;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nabywanie sprawności manualnej (poprzez wykonywanie czynności wymagających zaangażowania mięśni dłoni, np. lepienie prostych kształtów z plasteliny, zgniatanie i zaginanie papieru)</w:t>
        <w:br w:type="textWrapping"/>
        <w:t xml:space="preserve">• rozwijanie sprawności całego ciała (w toku wykonywania czynności samoobsługowych, zabaw ruchowych i ćwiczeń gimnastycznych);</w:t>
        <w:br w:type="textWrapping"/>
        <w:t xml:space="preserve">• nabywanie koordynacji wzrokowo-ruchowej, np. powtarzanie prostych ruchów innej osoby w czasie zabawy.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utrwalanie orientacji w schemacie własnego ciała i ciała drugiej osob</w:t>
        <w:br w:type="textWrapping"/>
        <w:t xml:space="preserve">• uczestniczenie w ćwiczeniach gimnastycznych;</w:t>
        <w:br w:type="textWrapping"/>
        <w:t xml:space="preserve">• ubieranie się odpowiednio do warunków atmosferycznych występujących w danej porze roku (zapobieganie przegrzaniu i zmarznięciu);</w:t>
        <w:br w:type="textWrapping"/>
        <w:t xml:space="preserve">• sygnalizowanie nauczycielowi złego samopoczucia;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• przeplatanie aktywności ruchowej z odpoczynkiem;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podejmowanie prób wspólnych zabaw,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kształtowanie asertywnej postawy;</w:t>
        <w:br w:type="textWrapping"/>
        <w:t xml:space="preserve">• określanie sytuacji wywołujących różne emocje, np.: radość, złość, smutek, strach;</w:t>
        <w:br w:type="textWrapping"/>
        <w:t xml:space="preserve">• radzenie sobie z emocjami poprzez udział w zabawach , rozmowach, słuchaniu wybranych utworów literackich;</w:t>
        <w:br w:type="textWrapping"/>
        <w:t xml:space="preserve">• zapraszanie innych dzieci do wspólnej zabawy;</w:t>
        <w:br w:type="textWrapping"/>
        <w:t xml:space="preserve">• zwracanie się o pomoc w trudnych sytuacjach;</w:t>
        <w:br w:type="textWrapping"/>
        <w:t xml:space="preserve">• podawanie swojego imienia i nazwiska,</w:t>
        <w:br w:type="textWrapping"/>
        <w:t xml:space="preserve">• określanie swoich ulubionych zabaw, zajęć,</w:t>
        <w:br w:type="textWrapping"/>
        <w:t xml:space="preserve">• poznawanie imion i nazwisk dzieci z grupy,</w:t>
        <w:br w:type="textWrapping"/>
        <w:t xml:space="preserve">• przestrzeganie ustalonych umów i zasad regulujących współżycie w grupie,</w:t>
        <w:br w:type="textWrapping"/>
        <w:t xml:space="preserve">• uczestniczenie we wspólnych zabawach,</w:t>
        <w:br w:type="textWrapping"/>
        <w:t xml:space="preserve">• przestrzeganie wspólnie ustalonych umów i zasad regulujących współżycie w grupie;</w:t>
        <w:br w:type="textWrapping"/>
        <w:t xml:space="preserve">• określanie tego, co dziecko robi dobrze;</w:t>
        <w:br w:type="textWrapping"/>
        <w:t xml:space="preserve">• podejmowanie prób posługiwania się przyborami i narzędziami zgodnie z ich przeznaczeniem;</w:t>
        <w:br w:type="textWrapping"/>
        <w:t xml:space="preserve">• opowiadanie o sobie w grupie rówieśniczej;</w:t>
        <w:br w:type="textWrapping"/>
        <w:t xml:space="preserve">• oglądanie zdjęć, ilustracji, słuchanie wierszy, opowiadań – odwoływanie się do własnych obserwacji w celu zwróceni uwagi na piękno naszego kraju;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wypowiadanie się na temat obrazka, ilustracji, wysłuchanego tekstu,</w:t>
        <w:br w:type="textWrapping"/>
        <w:t xml:space="preserve">• słuchanie wierszy, opowiadań, odpowiadanie na pytania dotyczące utworu literackiego.</w:t>
        <w:br w:type="textWrapping"/>
        <w:t xml:space="preserve">• uczestniczenie w zabawach polegających na odtwarzaniu dźwięków, np. w zabawie w echo melodyczne, wokalne;</w:t>
        <w:br w:type="textWrapping"/>
        <w:t xml:space="preserve">• wymawianie samogłosek, a potem wymawianie za nauczycielem spółgłosek;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słuchanie zdań, wyodrębnianie w nich słów; liczenie słów w zdaniach; układanie zdań z określonej liczby słów; określanie kolejnych słów w zdaniu;</w:t>
        <w:br w:type="textWrapping"/>
        <w:t xml:space="preserve">• układanie rymów do podanych słów;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aktywne słuchanie muzyki</w:t>
        <w:br w:type="textWrapping"/>
        <w:t xml:space="preserve">• nauka prostych piosenek fragmentami metodą ze słuchu,</w:t>
        <w:br w:type="textWrapping"/>
        <w:t xml:space="preserve">• śpiewanie piosenek razem z nauczycielem,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- gra na instrumentach </w:t>
        <w:br w:type="textWrapping"/>
        <w:t xml:space="preserve">• wypowiadanie się prostymi zdaniami,</w:t>
        <w:br w:type="textWrapping"/>
        <w:t xml:space="preserve">• rytmiczne poruszanie się przy muzyce,</w:t>
        <w:br w:type="textWrapping"/>
        <w:t xml:space="preserve">• rysowanie, wyklejanie, lepienie z plasteliny i innych mas</w:t>
        <w:br w:type="textWrapping"/>
        <w:t xml:space="preserve">• wykorzystanie naturalnych efektów perkusyjnych (klaskania, tupania, stukania…) do akompaniamentu. 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poznawanie wyglądu instrumentów perkusyjnych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rytmiczne poruszanie się przy muzyce,</w:t>
        <w:br w:type="textWrapping"/>
        <w:t xml:space="preserve">•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wykorzystywanie w zabawach różnych zabawek, przedmiotów</w:t>
        <w:br w:type="textWrapping"/>
        <w:t xml:space="preserve">• uczestniczenie w zabawach organizowanych przez nauczyciela, dających dziecku satysfakcję i radość</w:t>
        <w:br w:type="textWrapping"/>
        <w:t xml:space="preserve">• nauka na pamięć krótkich wierszy i piosenek treściowo bliskich dzieciom oraz sytuacjom, z jakimi się spotykają</w:t>
        <w:br w:type="textWrapping"/>
        <w:t xml:space="preserve">•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TYDZIEŃ IV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Temat tygodnia: Nasze inspiracje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b w:val="1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br w:type="textWrapping"/>
        <w:t xml:space="preserve">Treści programowe: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Fizyczny obszar rozwoju dziecka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usprawnienie motoryki małej </w:t>
        <w:br w:type="textWrapping"/>
        <w:t xml:space="preserve">• korzystanie z własnych zmysłów: rozpoznawanie smaku, zapachu,    słyszanych dźwięków, rozpoznawanie za pomocą wzroku, dotyku;</w:t>
        <w:br w:type="textWrapping"/>
        <w:t xml:space="preserve">• zawracanie uwagi na kulturę spożywania posiłków;</w:t>
        <w:br w:type="textWrapping"/>
        <w:t xml:space="preserve">• samodzielne rozbieranie się i ubieranie oraz dbanie o swoją garderobę;</w:t>
        <w:br w:type="textWrapping"/>
        <w:t xml:space="preserve">• porządkowanie po sobie miejsc zabaw, pracy i spożywania posiłków;</w:t>
        <w:br w:type="textWrapping"/>
        <w:t xml:space="preserve">• samodzielne rozbieranie się i ubieranie oraz dbanie o swoją garderobę</w:t>
        <w:br w:type="textWrapping"/>
        <w:t xml:space="preserve">• porządkowanie po sobie miejsc zabaw, pracy i spożywania posiłków;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nabywanie sprawności manualnej (poprzez wykonywanie czynności wymagających zaangażowania mięśni dłoni, np. lepienie prostych kształtów z plasteliny, zgniatanie i zaginanie papieru)</w:t>
        <w:br w:type="textWrapping"/>
        <w:t xml:space="preserve">• rozwijanie sprawności całego ciała (w toku wykonywania czynności samoobsługowych, zabaw ruchowych i ćwiczeń gimnastycznych);</w:t>
        <w:br w:type="textWrapping"/>
        <w:t xml:space="preserve">• nabywanie koordynacji wzrokowo-ruchowej, np. powtarzanie prostych ruchów innej osoby w czasie zabawy.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Ruchowa i zdrowotna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utrwalanie orientacji w schemacie własnego ciała i ciała drugiej osob</w:t>
        <w:br w:type="textWrapping"/>
        <w:t xml:space="preserve">• uczestniczenie w ćwiczeniach gimnastycznych;</w:t>
        <w:br w:type="textWrapping"/>
        <w:t xml:space="preserve">• ubieranie się odpowiednio do warunków atmosferycznych występujących w danej porze roku (zapobieganie przegrzaniu i zmarznięciu);</w:t>
        <w:br w:type="textWrapping"/>
        <w:t xml:space="preserve">• sygnalizowanie nauczycielowi złego samopoczucia;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wyrabianie nawyków zdrowotnych, np. samodzielnego ubierania się, poprawnego korzystania z toalety, właściwego zachowania się przy stole, przestrzegania zasad bezpieczeństwa w toku zabaw ruchowych i innych;</w:t>
        <w:br w:type="textWrapping"/>
        <w:t xml:space="preserve">• przeplatanie aktywności ruchowej z odpoczynkiem;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Emocjonalny obszar rozwoju dziecka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Społeczna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podejmowanie prób wspólnych zabaw,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kształtowanie asertywnej postawy;</w:t>
        <w:br w:type="textWrapping"/>
        <w:t xml:space="preserve">• określanie sytuacji wywołujących różne emocje, np.: radość, złość, smutek, strach;</w:t>
        <w:br w:type="textWrapping"/>
        <w:t xml:space="preserve">• radzenie sobie z emocjami poprzez udział w zabawach , rozmowach, słuchaniu wybranych utworów literackich;</w:t>
        <w:br w:type="textWrapping"/>
        <w:t xml:space="preserve">• zapraszanie innych dzieci do wspólnej zabawy;</w:t>
        <w:br w:type="textWrapping"/>
        <w:t xml:space="preserve">• zwracanie się o pomoc w trudnych sytuacjach;</w:t>
        <w:br w:type="textWrapping"/>
        <w:t xml:space="preserve">• podawanie swojego imienia i nazwiska,</w:t>
        <w:br w:type="textWrapping"/>
        <w:t xml:space="preserve">• określanie swoich ulubionych zabaw, zajęć,</w:t>
        <w:br w:type="textWrapping"/>
        <w:t xml:space="preserve">• poznawanie imion i nazwisk dzieci z grupy,</w:t>
        <w:br w:type="textWrapping"/>
        <w:t xml:space="preserve">• przestrzeganie ustalonych umów i zasad regulujących współżycie w grupie,</w:t>
        <w:br w:type="textWrapping"/>
        <w:t xml:space="preserve">• uczestniczenie we wspólnych zabawach,</w:t>
        <w:br w:type="textWrapping"/>
        <w:t xml:space="preserve">• przestrzeganie wspólnie ustalonych umów i zasad regulujących współżycie w grupie;</w:t>
        <w:br w:type="textWrapping"/>
        <w:t xml:space="preserve">• określanie tego, co dziecko robi dobrze;</w:t>
        <w:br w:type="textWrapping"/>
        <w:t xml:space="preserve">• podejmowanie prób posługiwania się przyborami i narzędziami zgodnie z ich przeznaczeniem;</w:t>
        <w:br w:type="textWrapping"/>
        <w:t xml:space="preserve">• opowiadanie o sobie w grupie rówieśniczej;</w:t>
        <w:br w:type="textWrapping"/>
        <w:t xml:space="preserve">• oglądanie zdjęć, ilustracji, słuchanie wierszy, opowiadań – odwoływanie się do własnych obserwacji w celu zwróceni uwagi na piękno naszego kraju;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Językowa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wypowiadanie się na temat obrazka, ilustracji, wysłuchanego tekstu,</w:t>
        <w:br w:type="textWrapping"/>
        <w:t xml:space="preserve">• słuchanie wierszy, opowiadań, odpowiadanie na pytania dotyczące utworu literackiego.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mówienie co znajduje się na obrazku 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oglądanie książek oraz wspólne czytanie</w:t>
        <w:br w:type="textWrapping"/>
        <w:t xml:space="preserve">• uczestniczenie w zabawach polegających na odtwarzaniu dźwięków, np. w zabawie w echo melodyczne, wokalne;</w:t>
        <w:br w:type="textWrapping"/>
        <w:t xml:space="preserve">• wymawianie samogłosek, a potem wymawianie za nauczycielem spółgłosek;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słuchanie zdań, wyodrębnianie w nich słów; liczenie słów w zdaniach; układanie zdań z określonej liczby słów; określanie kolejnych słów w zdaniu;</w:t>
        <w:br w:type="textWrapping"/>
        <w:t xml:space="preserve">• układanie rymów do podanych słów;</w:t>
        <w:br w:type="textWrapping"/>
      </w:r>
      <w:r w:rsidDel="00000000" w:rsidR="00000000" w:rsidRPr="00000000">
        <w:rPr>
          <w:b w:val="1"/>
          <w:sz w:val="27"/>
          <w:szCs w:val="27"/>
          <w:rtl w:val="0"/>
        </w:rPr>
        <w:t xml:space="preserve">Artystyczna aktywność dziecka: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aktywne słuchanie muzyki</w:t>
        <w:br w:type="textWrapping"/>
        <w:t xml:space="preserve">• nauka prostych piosenek fragmentami metodą ze słuchu,</w:t>
        <w:br w:type="textWrapping"/>
        <w:t xml:space="preserve">• śpiewanie piosenek razem z nauczycielem,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- gra na instrumentach </w:t>
        <w:br w:type="textWrapping"/>
        <w:t xml:space="preserve">• wypowiadanie się prostymi zdaniami,</w:t>
        <w:br w:type="textWrapping"/>
        <w:t xml:space="preserve">• rytmiczne poruszanie się przy muzyce,</w:t>
        <w:br w:type="textWrapping"/>
        <w:t xml:space="preserve">• rysowanie, wyklejanie, lepienie z plasteliny i innych mas</w:t>
        <w:br w:type="textWrapping"/>
        <w:t xml:space="preserve">• wykorzystanie naturalnych efektów perkusyjnych (klaskania, tupania, stukania…) do akompaniamentu. 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poznawanie wyglądu instrumentów perkusyjnych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wyrażanie swoich przeżyć wewnętrznych, uczuć poprzez różne formy ekspresji: słowną, ruchową, plastyczną, muzyczną;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• rytmiczne poruszanie się przy muzyce,</w:t>
        <w:br w:type="textWrapping"/>
        <w:t xml:space="preserve">• uczestniczenie w zabawach konstrukcyjno-technicznych wykorzystujących doświadczenia zbierane podczas poznawania środowiska technicznego, np. składanie zabawek z oddzielnych części, budowanie różnych konstrukcji z klocków, przezywanie radości z pozytywnych efektów swoich działań;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Aktywność poznawcza:</w:t>
      </w:r>
      <w:r w:rsidDel="00000000" w:rsidR="00000000" w:rsidRPr="00000000">
        <w:rPr>
          <w:sz w:val="27"/>
          <w:szCs w:val="27"/>
          <w:rtl w:val="0"/>
        </w:rPr>
        <w:br w:type="textWrapping"/>
        <w:t xml:space="preserve">• wykorzystywanie w zabawach różnych zabawek, przedmiotów</w:t>
        <w:br w:type="textWrapping"/>
        <w:t xml:space="preserve">• uczestniczenie w zabawach organizowanych przez nauczyciela, dających dziecku satysfakcję i radość</w:t>
        <w:br w:type="textWrapping"/>
        <w:t xml:space="preserve">• nauka na pamięć krótkich wierszy i piosenek treściowo bliskich dzieciom oraz sytuacjom, z jakimi się spotykają</w:t>
        <w:br w:type="textWrapping"/>
        <w:t xml:space="preserve">• uczestniczenie w zabawach rozwijających: aktywność badawczą, umiejętność rozwiązywania problemów, myślenie, wyobrażenia, umiejętność klasyfikowania, uogólniania, rozumowania przyczynowo-skutkowego, poznawania samego siebie;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Program wychowania przedszkolnego, Grupa MAC S.A. 2020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15" w:sz="0" w:val="none"/>
          <w:right w:color="auto" w:space="0" w:sz="0" w:val="none"/>
        </w:pBdr>
        <w:shd w:fill="ffffff" w:val="clear"/>
        <w:spacing w:before="0" w:lineRule="auto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before="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